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C9" w:rsidRDefault="001256C9" w:rsidP="001256C9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 xml:space="preserve">Прокурор Кукморского района принял участие в открытии первенства Республики Татарстан по 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киокусинкай</w:t>
      </w:r>
      <w:proofErr w:type="spellEnd"/>
    </w:p>
    <w:p w:rsidR="001256C9" w:rsidRDefault="001256C9" w:rsidP="001256C9">
      <w:pPr>
        <w:pStyle w:val="font8"/>
      </w:pPr>
      <w:r>
        <w:t xml:space="preserve">Прокурор Кукморского района принял участие в открытии первенства Республики Татарстан по </w:t>
      </w:r>
      <w:proofErr w:type="spellStart"/>
      <w:r>
        <w:t>киокусинкай</w:t>
      </w:r>
      <w:proofErr w:type="spellEnd"/>
      <w:r>
        <w:br/>
        <w:t> </w:t>
      </w:r>
      <w:r>
        <w:br/>
        <w:t>В минувшее воскресенье в подростковом клубе «</w:t>
      </w:r>
      <w:proofErr w:type="spellStart"/>
      <w:r>
        <w:t>Ялкын</w:t>
      </w:r>
      <w:proofErr w:type="spellEnd"/>
      <w:r>
        <w:t xml:space="preserve">» села Большой Кукмор состоялось первенство Республики Татарстан по </w:t>
      </w:r>
      <w:proofErr w:type="spellStart"/>
      <w:r>
        <w:t>киокусинкай</w:t>
      </w:r>
      <w:proofErr w:type="spellEnd"/>
      <w:r>
        <w:t xml:space="preserve"> каратэ, в котором приняли участие спортсмены из республик Татарстан, Удмуртия, Башкортостан, Кировской области и Пермского края.</w:t>
      </w:r>
      <w:r>
        <w:br/>
        <w:t> </w:t>
      </w:r>
      <w:r>
        <w:br/>
        <w:t xml:space="preserve">В торжественном открытии турнира приняли участие заместитель руководителя исполнительного комитета района </w:t>
      </w:r>
      <w:proofErr w:type="spellStart"/>
      <w:r>
        <w:t>Рузалия</w:t>
      </w:r>
      <w:proofErr w:type="spellEnd"/>
      <w:r>
        <w:t xml:space="preserve"> </w:t>
      </w:r>
      <w:proofErr w:type="spellStart"/>
      <w:r>
        <w:t>Галиева</w:t>
      </w:r>
      <w:proofErr w:type="spellEnd"/>
      <w:r>
        <w:t xml:space="preserve">, прокурор района </w:t>
      </w:r>
      <w:proofErr w:type="spellStart"/>
      <w:r>
        <w:t>Ришат</w:t>
      </w:r>
      <w:proofErr w:type="spellEnd"/>
      <w:r>
        <w:t xml:space="preserve"> Шакиров, начальник отдела молодежи и спорта исполнительного комитета района Алмаз </w:t>
      </w:r>
      <w:proofErr w:type="spellStart"/>
      <w:r>
        <w:t>Галяутдинов</w:t>
      </w:r>
      <w:proofErr w:type="spellEnd"/>
      <w:r>
        <w:t>.</w:t>
      </w:r>
      <w:r>
        <w:br/>
        <w:t> </w:t>
      </w:r>
      <w:r>
        <w:br/>
        <w:t>Во вступительной речи прокурор района подчеркнул важность увлечения молодежи спортом. При этом философия каратэ основана на ненасилии. Отрадно то, что спортсмены наряду с приемами обучаются необходимости их применения лишь для самообороны,  защиты семьи, друзей или в случае поддержки закона и порядка.</w:t>
      </w:r>
      <w:r>
        <w:br/>
        <w:t> </w:t>
      </w:r>
      <w:r>
        <w:br/>
        <w:t>По окончании турнира победители и участники были награждены кубками и дипломами.</w:t>
      </w:r>
    </w:p>
    <w:p w:rsidR="001256C9" w:rsidRDefault="001256C9" w:rsidP="001256C9">
      <w:pPr>
        <w:pStyle w:val="font8"/>
        <w:spacing w:line="360" w:lineRule="atLeast"/>
      </w:pPr>
      <w:r>
        <w:t> </w:t>
      </w:r>
    </w:p>
    <w:p w:rsidR="00365D21" w:rsidRDefault="00365D21"/>
    <w:sectPr w:rsidR="00365D21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65D21"/>
    <w:rsid w:val="00AD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2017-09-22T13:13:00Z</dcterms:created>
  <dcterms:modified xsi:type="dcterms:W3CDTF">2017-09-22T13:13:00Z</dcterms:modified>
</cp:coreProperties>
</file>