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76" w:rsidRDefault="00174676" w:rsidP="0017467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ИЗВЕЩЕНИЕ.</w:t>
      </w:r>
    </w:p>
    <w:p w:rsidR="00174676" w:rsidRDefault="00174676" w:rsidP="00174676">
      <w:pPr>
        <w:ind w:firstLine="567"/>
        <w:jc w:val="center"/>
        <w:rPr>
          <w:b/>
          <w:sz w:val="28"/>
          <w:szCs w:val="28"/>
        </w:rPr>
      </w:pPr>
    </w:p>
    <w:p w:rsidR="00174676" w:rsidRDefault="00174676" w:rsidP="00174676">
      <w:pPr>
        <w:tabs>
          <w:tab w:val="left" w:pos="145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15 пункта 2 статьи 39.6 и статьи 39.18 Земельного кодекса Российской Федерации, Палата имущественных и земельных отношений Кукморского муниципального района  извещает о предоставлении в аренду сроком на </w:t>
      </w:r>
      <w:r w:rsidR="00B043F2">
        <w:rPr>
          <w:sz w:val="28"/>
          <w:szCs w:val="28"/>
        </w:rPr>
        <w:t>20 лет</w:t>
      </w:r>
      <w:r w:rsidR="00B0090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 участка со следующими характеристиками:</w:t>
      </w:r>
    </w:p>
    <w:p w:rsidR="00174676" w:rsidRDefault="00174676" w:rsidP="00174676">
      <w:pPr>
        <w:tabs>
          <w:tab w:val="left" w:pos="145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 </w:t>
      </w:r>
      <w:r>
        <w:rPr>
          <w:color w:val="0000CC"/>
          <w:sz w:val="28"/>
          <w:szCs w:val="28"/>
        </w:rPr>
        <w:t>16:23:</w:t>
      </w:r>
      <w:r w:rsidR="00C129AA">
        <w:rPr>
          <w:color w:val="0000CC"/>
          <w:sz w:val="28"/>
          <w:szCs w:val="28"/>
        </w:rPr>
        <w:t>040701:239</w:t>
      </w:r>
      <w:r>
        <w:rPr>
          <w:sz w:val="28"/>
          <w:szCs w:val="28"/>
        </w:rPr>
        <w:t xml:space="preserve">, площадь </w:t>
      </w:r>
      <w:r w:rsidR="00C129AA">
        <w:rPr>
          <w:color w:val="0000CC"/>
          <w:sz w:val="28"/>
          <w:szCs w:val="28"/>
        </w:rPr>
        <w:t>3938</w:t>
      </w:r>
      <w:r w:rsidR="002660E0">
        <w:rPr>
          <w:color w:val="0000CC"/>
          <w:sz w:val="28"/>
          <w:szCs w:val="28"/>
        </w:rPr>
        <w:t xml:space="preserve"> </w:t>
      </w:r>
      <w:r>
        <w:rPr>
          <w:sz w:val="28"/>
          <w:szCs w:val="28"/>
        </w:rPr>
        <w:t>кв.м., категория земель «земли населенных пунктов», разрешенное использование «</w:t>
      </w:r>
      <w:r w:rsidR="00B043F2">
        <w:rPr>
          <w:sz w:val="28"/>
          <w:szCs w:val="28"/>
        </w:rPr>
        <w:t xml:space="preserve">для </w:t>
      </w:r>
      <w:r w:rsidR="00417B4C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>»</w:t>
      </w:r>
      <w:r w:rsidR="00033C68" w:rsidRPr="00033C68">
        <w:rPr>
          <w:sz w:val="28"/>
          <w:szCs w:val="28"/>
        </w:rPr>
        <w:t xml:space="preserve"> </w:t>
      </w:r>
      <w:r w:rsidR="00033C68">
        <w:rPr>
          <w:sz w:val="28"/>
          <w:szCs w:val="28"/>
        </w:rPr>
        <w:t>(согласно сведениям, содержащимся в Едином государственном реестре недвижимости)</w:t>
      </w:r>
      <w:r>
        <w:rPr>
          <w:sz w:val="28"/>
          <w:szCs w:val="28"/>
        </w:rPr>
        <w:t xml:space="preserve">, местоположение участка: Республика Татарстан, Кукморский муниципальный район, </w:t>
      </w:r>
      <w:proofErr w:type="spellStart"/>
      <w:r w:rsidR="00C129AA">
        <w:rPr>
          <w:color w:val="0000CC"/>
          <w:sz w:val="28"/>
          <w:szCs w:val="28"/>
        </w:rPr>
        <w:t>Ошторма-Юмьинское</w:t>
      </w:r>
      <w:proofErr w:type="spellEnd"/>
      <w:r w:rsidR="003D28A9">
        <w:rPr>
          <w:color w:val="0000CC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поселение,  </w:t>
      </w:r>
      <w:proofErr w:type="spellStart"/>
      <w:r w:rsidR="00C129AA">
        <w:rPr>
          <w:color w:val="0000CC"/>
          <w:sz w:val="28"/>
          <w:szCs w:val="28"/>
        </w:rPr>
        <w:t>п</w:t>
      </w:r>
      <w:proofErr w:type="gramStart"/>
      <w:r w:rsidR="00C129AA">
        <w:rPr>
          <w:color w:val="0000CC"/>
          <w:sz w:val="28"/>
          <w:szCs w:val="28"/>
        </w:rPr>
        <w:t>.В</w:t>
      </w:r>
      <w:proofErr w:type="gramEnd"/>
      <w:r w:rsidR="00C129AA">
        <w:rPr>
          <w:color w:val="0000CC"/>
          <w:sz w:val="28"/>
          <w:szCs w:val="28"/>
        </w:rPr>
        <w:t>ильмон</w:t>
      </w:r>
      <w:proofErr w:type="spellEnd"/>
      <w:r w:rsidR="00C129AA">
        <w:rPr>
          <w:color w:val="0000CC"/>
          <w:sz w:val="28"/>
          <w:szCs w:val="28"/>
        </w:rPr>
        <w:t>, ул.Мирная, 12а.</w:t>
      </w:r>
    </w:p>
    <w:p w:rsidR="00A75FE6" w:rsidRPr="003631C7" w:rsidRDefault="009300A9" w:rsidP="00A75FE6">
      <w:pPr>
        <w:tabs>
          <w:tab w:val="left" w:pos="1459"/>
        </w:tabs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приобретении вышеуказанного земельного участка в аренду, имеют право подавать заявления о намерении участвовать в аукционе в письменной форме в течение 30 дней со дня опубликования данного извещения. </w:t>
      </w:r>
      <w:r w:rsidR="00A75FE6" w:rsidRPr="003631C7">
        <w:rPr>
          <w:bCs/>
          <w:sz w:val="28"/>
          <w:szCs w:val="28"/>
        </w:rPr>
        <w:t>Заявление подается заявителем (доверенным лицом) при личном обращении</w:t>
      </w:r>
      <w:r w:rsidR="000F3CD6">
        <w:rPr>
          <w:bCs/>
          <w:sz w:val="28"/>
          <w:szCs w:val="28"/>
        </w:rPr>
        <w:t xml:space="preserve"> </w:t>
      </w:r>
      <w:r w:rsidR="00A75FE6" w:rsidRPr="003631C7">
        <w:rPr>
          <w:bCs/>
          <w:sz w:val="28"/>
          <w:szCs w:val="28"/>
        </w:rPr>
        <w:t>в рабочие дни (понедельник-пятница, кроме нерабочих праздничных дней, дней, объявленных нерабочими днями, дней, на которые перенесены выходные дни)</w:t>
      </w:r>
      <w:r w:rsidR="00A75FE6">
        <w:rPr>
          <w:bCs/>
          <w:sz w:val="28"/>
          <w:szCs w:val="28"/>
        </w:rPr>
        <w:t xml:space="preserve"> </w:t>
      </w:r>
      <w:r w:rsidR="00A75FE6" w:rsidRPr="003631C7">
        <w:rPr>
          <w:bCs/>
          <w:sz w:val="28"/>
          <w:szCs w:val="28"/>
        </w:rPr>
        <w:t>с 8.00 час</w:t>
      </w:r>
      <w:proofErr w:type="gramStart"/>
      <w:r w:rsidR="00A75FE6" w:rsidRPr="003631C7">
        <w:rPr>
          <w:bCs/>
          <w:sz w:val="28"/>
          <w:szCs w:val="28"/>
        </w:rPr>
        <w:t>.</w:t>
      </w:r>
      <w:proofErr w:type="gramEnd"/>
      <w:r w:rsidR="00C64737">
        <w:rPr>
          <w:bCs/>
          <w:sz w:val="28"/>
          <w:szCs w:val="28"/>
        </w:rPr>
        <w:t xml:space="preserve"> </w:t>
      </w:r>
      <w:proofErr w:type="gramStart"/>
      <w:r w:rsidR="00A75FE6" w:rsidRPr="003631C7">
        <w:rPr>
          <w:bCs/>
          <w:sz w:val="28"/>
          <w:szCs w:val="28"/>
        </w:rPr>
        <w:t>д</w:t>
      </w:r>
      <w:proofErr w:type="gramEnd"/>
      <w:r w:rsidR="00A75FE6" w:rsidRPr="003631C7">
        <w:rPr>
          <w:bCs/>
          <w:sz w:val="28"/>
          <w:szCs w:val="28"/>
        </w:rPr>
        <w:t xml:space="preserve">о 15.00 час. с перерывом на обед с 12.00 час. до 13.00 час. по адресу:  Республика Татарстан, Кукморский муниципальный район, </w:t>
      </w:r>
      <w:proofErr w:type="gramStart"/>
      <w:r w:rsidR="00A75FE6" w:rsidRPr="003631C7">
        <w:rPr>
          <w:bCs/>
          <w:sz w:val="28"/>
          <w:szCs w:val="28"/>
        </w:rPr>
        <w:t>г</w:t>
      </w:r>
      <w:proofErr w:type="gramEnd"/>
      <w:r w:rsidR="00A75FE6" w:rsidRPr="003631C7">
        <w:rPr>
          <w:bCs/>
          <w:sz w:val="28"/>
          <w:szCs w:val="28"/>
        </w:rPr>
        <w:t xml:space="preserve">. Кукмор,  </w:t>
      </w:r>
      <w:r w:rsidR="00A75FE6">
        <w:rPr>
          <w:bCs/>
          <w:sz w:val="28"/>
          <w:szCs w:val="28"/>
        </w:rPr>
        <w:t xml:space="preserve">                </w:t>
      </w:r>
      <w:r w:rsidR="00A75FE6" w:rsidRPr="003631C7">
        <w:rPr>
          <w:bCs/>
          <w:sz w:val="28"/>
          <w:szCs w:val="28"/>
        </w:rPr>
        <w:t xml:space="preserve">ул. Ленина, д.15, каб.101. </w:t>
      </w:r>
    </w:p>
    <w:p w:rsidR="00174676" w:rsidRDefault="00174676" w:rsidP="00174676">
      <w:pPr>
        <w:tabs>
          <w:tab w:val="left" w:pos="1459"/>
        </w:tabs>
        <w:ind w:firstLine="540"/>
        <w:jc w:val="both"/>
        <w:rPr>
          <w:bCs/>
          <w:sz w:val="28"/>
          <w:szCs w:val="28"/>
        </w:rPr>
      </w:pPr>
    </w:p>
    <w:p w:rsidR="00174676" w:rsidRDefault="00174676" w:rsidP="00174676">
      <w:pPr>
        <w:tabs>
          <w:tab w:val="left" w:pos="1459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Дата окончания приема заявлений – 15 часов 00 минут </w:t>
      </w:r>
      <w:bookmarkStart w:id="0" w:name="_GoBack"/>
      <w:bookmarkEnd w:id="0"/>
      <w:r w:rsidR="00C129AA">
        <w:rPr>
          <w:bCs/>
          <w:sz w:val="28"/>
          <w:szCs w:val="28"/>
        </w:rPr>
        <w:t>08.12</w:t>
      </w:r>
      <w:r w:rsidR="006D3CB1">
        <w:rPr>
          <w:bCs/>
          <w:sz w:val="28"/>
          <w:szCs w:val="28"/>
        </w:rPr>
        <w:t>.2021.</w:t>
      </w:r>
    </w:p>
    <w:p w:rsidR="00DB1C7B" w:rsidRDefault="00DB1C7B"/>
    <w:sectPr w:rsidR="00DB1C7B" w:rsidSect="00DC65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74676"/>
    <w:rsid w:val="00033C68"/>
    <w:rsid w:val="00042ADF"/>
    <w:rsid w:val="00054034"/>
    <w:rsid w:val="00067968"/>
    <w:rsid w:val="000A4D26"/>
    <w:rsid w:val="000B2376"/>
    <w:rsid w:val="000B3063"/>
    <w:rsid w:val="000D31ED"/>
    <w:rsid w:val="000F3CD6"/>
    <w:rsid w:val="00141183"/>
    <w:rsid w:val="00144427"/>
    <w:rsid w:val="00174676"/>
    <w:rsid w:val="001A3F73"/>
    <w:rsid w:val="001E5237"/>
    <w:rsid w:val="002125C8"/>
    <w:rsid w:val="002456A1"/>
    <w:rsid w:val="002660E0"/>
    <w:rsid w:val="002F30E6"/>
    <w:rsid w:val="002F6ED8"/>
    <w:rsid w:val="0032763B"/>
    <w:rsid w:val="0035411D"/>
    <w:rsid w:val="003568E7"/>
    <w:rsid w:val="003D28A9"/>
    <w:rsid w:val="003F4CEB"/>
    <w:rsid w:val="003F785D"/>
    <w:rsid w:val="00400E4D"/>
    <w:rsid w:val="004078F7"/>
    <w:rsid w:val="004128F8"/>
    <w:rsid w:val="00417B4C"/>
    <w:rsid w:val="0042157E"/>
    <w:rsid w:val="00430F68"/>
    <w:rsid w:val="00480374"/>
    <w:rsid w:val="00495C7A"/>
    <w:rsid w:val="004E3FAF"/>
    <w:rsid w:val="00517A7A"/>
    <w:rsid w:val="00521F3A"/>
    <w:rsid w:val="00524A7B"/>
    <w:rsid w:val="00543FF7"/>
    <w:rsid w:val="00544A9B"/>
    <w:rsid w:val="00557639"/>
    <w:rsid w:val="00565B30"/>
    <w:rsid w:val="00572F1A"/>
    <w:rsid w:val="00592376"/>
    <w:rsid w:val="005B462B"/>
    <w:rsid w:val="005C2838"/>
    <w:rsid w:val="005D4FF7"/>
    <w:rsid w:val="006026FE"/>
    <w:rsid w:val="00611D9F"/>
    <w:rsid w:val="00642E1A"/>
    <w:rsid w:val="006636A4"/>
    <w:rsid w:val="00691EF1"/>
    <w:rsid w:val="006B4A23"/>
    <w:rsid w:val="006D3CB1"/>
    <w:rsid w:val="007311F4"/>
    <w:rsid w:val="007651A1"/>
    <w:rsid w:val="00771983"/>
    <w:rsid w:val="00777E3E"/>
    <w:rsid w:val="007A1BCA"/>
    <w:rsid w:val="007A3FDA"/>
    <w:rsid w:val="007B23B4"/>
    <w:rsid w:val="008A1E05"/>
    <w:rsid w:val="008D6FE6"/>
    <w:rsid w:val="008D7EB6"/>
    <w:rsid w:val="00924BC1"/>
    <w:rsid w:val="009300A9"/>
    <w:rsid w:val="00972537"/>
    <w:rsid w:val="009A6E66"/>
    <w:rsid w:val="009B3A90"/>
    <w:rsid w:val="009B5B45"/>
    <w:rsid w:val="009E526D"/>
    <w:rsid w:val="009E7C11"/>
    <w:rsid w:val="00A00ECD"/>
    <w:rsid w:val="00A165EF"/>
    <w:rsid w:val="00A75FE6"/>
    <w:rsid w:val="00B0019C"/>
    <w:rsid w:val="00B0090C"/>
    <w:rsid w:val="00B043F2"/>
    <w:rsid w:val="00B23E26"/>
    <w:rsid w:val="00B6164D"/>
    <w:rsid w:val="00B87582"/>
    <w:rsid w:val="00B92D8F"/>
    <w:rsid w:val="00B936D4"/>
    <w:rsid w:val="00BA6D17"/>
    <w:rsid w:val="00BB73DB"/>
    <w:rsid w:val="00BE3B34"/>
    <w:rsid w:val="00C129AA"/>
    <w:rsid w:val="00C64737"/>
    <w:rsid w:val="00C856A8"/>
    <w:rsid w:val="00CC1062"/>
    <w:rsid w:val="00D22387"/>
    <w:rsid w:val="00D644FF"/>
    <w:rsid w:val="00D70C24"/>
    <w:rsid w:val="00D86269"/>
    <w:rsid w:val="00DB1C7B"/>
    <w:rsid w:val="00DB6136"/>
    <w:rsid w:val="00DC6504"/>
    <w:rsid w:val="00DD7195"/>
    <w:rsid w:val="00DD785F"/>
    <w:rsid w:val="00DE033C"/>
    <w:rsid w:val="00DF13F5"/>
    <w:rsid w:val="00E20314"/>
    <w:rsid w:val="00E40693"/>
    <w:rsid w:val="00E63CE7"/>
    <w:rsid w:val="00E923B9"/>
    <w:rsid w:val="00E9696D"/>
    <w:rsid w:val="00EA080B"/>
    <w:rsid w:val="00EA7C4B"/>
    <w:rsid w:val="00EB3641"/>
    <w:rsid w:val="00EC0C9D"/>
    <w:rsid w:val="00EF01A5"/>
    <w:rsid w:val="00F048B0"/>
    <w:rsid w:val="00F37742"/>
    <w:rsid w:val="00F47DC1"/>
    <w:rsid w:val="00F67FF1"/>
    <w:rsid w:val="00F726B8"/>
    <w:rsid w:val="00F73BBD"/>
    <w:rsid w:val="00F80905"/>
    <w:rsid w:val="00F971C8"/>
    <w:rsid w:val="00FA1A94"/>
    <w:rsid w:val="00FC0D8E"/>
    <w:rsid w:val="00FE01DF"/>
    <w:rsid w:val="00FE0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Ришат</dc:creator>
  <cp:lastModifiedBy>user</cp:lastModifiedBy>
  <cp:revision>2</cp:revision>
  <dcterms:created xsi:type="dcterms:W3CDTF">2021-11-08T05:40:00Z</dcterms:created>
  <dcterms:modified xsi:type="dcterms:W3CDTF">2021-11-08T05:40:00Z</dcterms:modified>
</cp:coreProperties>
</file>